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D377" w14:textId="33901AC6" w:rsidR="00F01E6D" w:rsidRPr="00207CD5" w:rsidRDefault="00F01E6D" w:rsidP="00F01E6D">
      <w:pPr>
        <w:rPr>
          <w:b/>
          <w:sz w:val="32"/>
          <w:szCs w:val="32"/>
        </w:rPr>
      </w:pPr>
      <w:r w:rsidRPr="00207CD5">
        <w:rPr>
          <w:b/>
          <w:sz w:val="32"/>
          <w:szCs w:val="32"/>
        </w:rPr>
        <w:t>Application Form</w:t>
      </w:r>
      <w:r w:rsidR="00F42652">
        <w:rPr>
          <w:b/>
          <w:sz w:val="32"/>
          <w:szCs w:val="32"/>
        </w:rPr>
        <w:t xml:space="preserve"> 2020</w:t>
      </w:r>
    </w:p>
    <w:p w14:paraId="0EFE4FB4" w14:textId="77777777" w:rsidR="00F01E6D" w:rsidRPr="00EA6A90" w:rsidRDefault="00F01E6D" w:rsidP="00F01E6D"/>
    <w:p w14:paraId="4D446D34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  <w:r w:rsidRPr="00EA6A90">
        <w:t>Name:</w:t>
      </w:r>
      <w:r>
        <w:tab/>
      </w:r>
      <w:r w:rsidRPr="00EA6A90">
        <w:t xml:space="preserve"> </w:t>
      </w:r>
      <w:sdt>
        <w:sdtPr>
          <w:id w:val="-158930426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51E424D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</w:p>
    <w:p w14:paraId="04E258B8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  <w:r w:rsidRPr="00EA6A90">
        <w:t>Address:</w:t>
      </w:r>
      <w:r>
        <w:tab/>
      </w:r>
      <w:r w:rsidRPr="00EA6A90">
        <w:t xml:space="preserve"> </w:t>
      </w:r>
      <w:sdt>
        <w:sdtPr>
          <w:id w:val="-1557083548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A724F06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</w:p>
    <w:p w14:paraId="0E4EA4A0" w14:textId="77777777" w:rsidR="00F01E6D" w:rsidRPr="00EA6A90" w:rsidRDefault="00F01E6D" w:rsidP="00F01E6D">
      <w:pPr>
        <w:tabs>
          <w:tab w:val="left" w:pos="1843"/>
          <w:tab w:val="left" w:pos="4820"/>
          <w:tab w:val="right" w:pos="8931"/>
        </w:tabs>
      </w:pPr>
      <w:r>
        <w:t>Phone</w:t>
      </w:r>
      <w:r w:rsidRPr="00EA6A90">
        <w:t>:</w:t>
      </w:r>
      <w:r>
        <w:tab/>
        <w:t xml:space="preserve"> </w:t>
      </w:r>
      <w:sdt>
        <w:sdtPr>
          <w:id w:val="-198167873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>
        <w:tab/>
      </w:r>
      <w:r w:rsidRPr="00EA6A90">
        <w:t xml:space="preserve">Email: </w:t>
      </w:r>
      <w:sdt>
        <w:sdtPr>
          <w:id w:val="367727690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A0E42F2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</w:p>
    <w:p w14:paraId="102B404B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64E32D1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</w:p>
    <w:p w14:paraId="61007742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9EBF810" w14:textId="77777777" w:rsidR="00F01E6D" w:rsidRPr="00EA6A90" w:rsidRDefault="00F01E6D" w:rsidP="00F01E6D">
      <w:pPr>
        <w:tabs>
          <w:tab w:val="right" w:leader="underscore" w:pos="8931"/>
        </w:tabs>
      </w:pPr>
      <w:bookmarkStart w:id="0" w:name="_GoBack"/>
      <w:bookmarkEnd w:id="0"/>
    </w:p>
    <w:p w14:paraId="1C987CE5" w14:textId="77777777" w:rsidR="00F01E6D" w:rsidRPr="00EA6A90" w:rsidRDefault="00A87DD8" w:rsidP="00F01E6D"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6D">
            <w:rPr>
              <w:rFonts w:ascii="MS Gothic" w:eastAsia="MS Gothic" w:hAnsi="MS Gothic" w:hint="eastAsia"/>
            </w:rPr>
            <w:t>☐</w:t>
          </w:r>
        </w:sdtContent>
      </w:sdt>
      <w:r w:rsidR="00F01E6D" w:rsidRPr="00EA6A90">
        <w:t xml:space="preserve">    Three copies of nominated publication are attached.</w:t>
      </w:r>
    </w:p>
    <w:p w14:paraId="20FC1311" w14:textId="3A05A87A" w:rsidR="00F01E6D" w:rsidRDefault="00A87DD8" w:rsidP="00F01E6D"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B0C">
            <w:rPr>
              <w:rFonts w:ascii="MS Gothic" w:eastAsia="MS Gothic" w:hAnsi="MS Gothic" w:hint="eastAsia"/>
            </w:rPr>
            <w:t>☐</w:t>
          </w:r>
        </w:sdtContent>
      </w:sdt>
      <w:r w:rsidR="00F01E6D">
        <w:t xml:space="preserve">    </w:t>
      </w:r>
      <w:r w:rsidR="00F01E6D" w:rsidRPr="00EA6A90">
        <w:t>I confirm the originality of this work.</w:t>
      </w:r>
    </w:p>
    <w:p w14:paraId="5F000422" w14:textId="5A1F8E36" w:rsidR="00A91B0C" w:rsidRPr="00EA6A90" w:rsidRDefault="00A91B0C" w:rsidP="00F01E6D">
      <w:sdt>
        <w:sdtPr>
          <w:id w:val="82770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EA6A90">
        <w:t xml:space="preserve">I confirm </w:t>
      </w:r>
      <w:r>
        <w:t>that I fulfil the eligibility requirements of the Kay Daniels Award</w:t>
      </w:r>
    </w:p>
    <w:p w14:paraId="01743DA9" w14:textId="77777777" w:rsidR="00F01E6D" w:rsidRPr="00EA6A90" w:rsidRDefault="00F01E6D" w:rsidP="00F01E6D">
      <w:pPr>
        <w:rPr>
          <w:rFonts w:asciiTheme="minorHAnsi" w:hAnsiTheme="minorHAnsi"/>
        </w:rPr>
      </w:pPr>
    </w:p>
    <w:p w14:paraId="636E1EA3" w14:textId="0CBCE8BF" w:rsidR="00F01E6D" w:rsidRPr="00F01E6D" w:rsidRDefault="00F01E6D" w:rsidP="00F01E6D">
      <w:pPr>
        <w:rPr>
          <w:b/>
        </w:rPr>
      </w:pPr>
      <w:r w:rsidRPr="00F01E6D">
        <w:rPr>
          <w:b/>
        </w:rPr>
        <w:t>Closing date for</w:t>
      </w:r>
      <w:r w:rsidR="00F42652">
        <w:rPr>
          <w:b/>
        </w:rPr>
        <w:t xml:space="preserve"> applications is 31 January 2020</w:t>
      </w:r>
      <w:r w:rsidRPr="00F01E6D">
        <w:rPr>
          <w:b/>
        </w:rPr>
        <w:t>.</w:t>
      </w:r>
    </w:p>
    <w:p w14:paraId="129A2D6F" w14:textId="77777777" w:rsidR="00F01E6D" w:rsidRPr="00EA6A90" w:rsidRDefault="00F01E6D" w:rsidP="00F01E6D">
      <w:pPr>
        <w:rPr>
          <w:rFonts w:asciiTheme="minorHAnsi" w:hAnsiTheme="minorHAnsi"/>
          <w:bCs/>
          <w:u w:val="single"/>
        </w:rPr>
      </w:pPr>
    </w:p>
    <w:p w14:paraId="3FCDAE93" w14:textId="372B7753" w:rsidR="00EA5631" w:rsidRDefault="00F01E6D" w:rsidP="00EA5631">
      <w:pPr>
        <w:spacing w:after="0"/>
      </w:pPr>
      <w:r w:rsidRPr="00EA6A90">
        <w:t xml:space="preserve">Applications should be </w:t>
      </w:r>
      <w:r w:rsidR="00EA5631">
        <w:t>emailed</w:t>
      </w:r>
      <w:r w:rsidRPr="00EA6A90">
        <w:t xml:space="preserve"> to: </w:t>
      </w:r>
      <w:r>
        <w:br/>
      </w:r>
      <w:r w:rsidR="00F42652">
        <w:t>Bethany Phillips-Peddlesden</w:t>
      </w:r>
    </w:p>
    <w:p w14:paraId="50AF2088" w14:textId="77777777" w:rsidR="00EA5631" w:rsidRDefault="00EA5631" w:rsidP="00EA5631">
      <w:pPr>
        <w:spacing w:after="0"/>
      </w:pPr>
      <w:r>
        <w:t>Executive Officer, AHA</w:t>
      </w:r>
    </w:p>
    <w:p w14:paraId="697FE728" w14:textId="40A15C73" w:rsidR="00F01E6D" w:rsidRPr="00F01E6D" w:rsidRDefault="00A87DD8" w:rsidP="00EA5631">
      <w:hyperlink r:id="rId6" w:history="1">
        <w:r w:rsidR="00F42652" w:rsidRPr="00E93141">
          <w:rPr>
            <w:rStyle w:val="Hyperlink"/>
          </w:rPr>
          <w:t>executive@theaha.org.au</w:t>
        </w:r>
      </w:hyperlink>
    </w:p>
    <w:p w14:paraId="6AD3DCFE" w14:textId="77777777" w:rsidR="00F01E6D" w:rsidRPr="00EA6A90" w:rsidRDefault="00F01E6D" w:rsidP="00F01E6D">
      <w:pPr>
        <w:rPr>
          <w:rFonts w:asciiTheme="minorHAnsi" w:hAnsiTheme="minorHAnsi"/>
        </w:rPr>
      </w:pPr>
    </w:p>
    <w:p w14:paraId="5CD1F8F4" w14:textId="77777777" w:rsidR="00F01E6D" w:rsidRPr="00F01E6D" w:rsidRDefault="00EA5631" w:rsidP="00F01E6D">
      <w:pPr>
        <w:rPr>
          <w:b/>
          <w:iCs/>
        </w:rPr>
      </w:pPr>
      <w:r>
        <w:rPr>
          <w:b/>
        </w:rPr>
        <w:t>Sponsored b</w:t>
      </w:r>
      <w:r w:rsidR="00F01E6D" w:rsidRPr="00F01E6D">
        <w:rPr>
          <w:b/>
        </w:rPr>
        <w:t>y members and associates of the Australian Historical Association, the University of Tasmania, and the Port Arthur Historic Site Management Authority.</w:t>
      </w:r>
    </w:p>
    <w:p w14:paraId="7E488C11" w14:textId="77777777" w:rsidR="00EB0E5D" w:rsidRPr="00F51C48" w:rsidRDefault="00EB0E5D" w:rsidP="00F01E6D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0DD4D" w14:textId="77777777" w:rsidR="00A87DD8" w:rsidRDefault="00A87DD8" w:rsidP="00BE5270">
      <w:pPr>
        <w:spacing w:after="0" w:line="240" w:lineRule="auto"/>
      </w:pPr>
      <w:r>
        <w:separator/>
      </w:r>
    </w:p>
  </w:endnote>
  <w:endnote w:type="continuationSeparator" w:id="0">
    <w:p w14:paraId="0B0586B0" w14:textId="77777777" w:rsidR="00A87DD8" w:rsidRDefault="00A87DD8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D0BD3" w14:textId="77777777" w:rsidR="00A87DD8" w:rsidRDefault="00A87DD8" w:rsidP="00BE5270">
      <w:pPr>
        <w:spacing w:after="0" w:line="240" w:lineRule="auto"/>
      </w:pPr>
      <w:r>
        <w:separator/>
      </w:r>
    </w:p>
  </w:footnote>
  <w:footnote w:type="continuationSeparator" w:id="0">
    <w:p w14:paraId="4C9DAE13" w14:textId="77777777" w:rsidR="00A87DD8" w:rsidRDefault="00A87DD8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A96F" w14:textId="77777777" w:rsidR="00A231FF" w:rsidRDefault="00A231FF">
    <w:pPr>
      <w:pStyle w:val="Header"/>
    </w:pPr>
  </w:p>
  <w:p w14:paraId="2CA9DCAB" w14:textId="77777777" w:rsidR="000A2AE1" w:rsidRDefault="00207CD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09281" wp14:editId="29511C15">
              <wp:simplePos x="0" y="0"/>
              <wp:positionH relativeFrom="column">
                <wp:posOffset>2560955</wp:posOffset>
              </wp:positionH>
              <wp:positionV relativeFrom="paragraph">
                <wp:posOffset>533400</wp:posOffset>
              </wp:positionV>
              <wp:extent cx="350520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C49A8" w14:textId="77777777" w:rsidR="00207CD5" w:rsidRPr="00207CD5" w:rsidRDefault="00207CD5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207CD5">
                            <w:rPr>
                              <w:b/>
                              <w:sz w:val="48"/>
                              <w:szCs w:val="48"/>
                            </w:rPr>
                            <w:t xml:space="preserve">Kay Daniels Award </w:t>
                          </w:r>
                        </w:p>
                        <w:p w14:paraId="75F2A6B2" w14:textId="77777777" w:rsidR="00207CD5" w:rsidRDefault="00207CD5" w:rsidP="00207CD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092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5pt;margin-top:42pt;width:27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e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" stroked="f">
              <v:textbox>
                <w:txbxContent>
                  <w:p w14:paraId="598C49A8" w14:textId="77777777" w:rsidR="00207CD5" w:rsidRPr="00207CD5" w:rsidRDefault="00207CD5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 w:rsidRPr="00207CD5">
                      <w:rPr>
                        <w:b/>
                        <w:sz w:val="48"/>
                        <w:szCs w:val="48"/>
                      </w:rPr>
                      <w:t xml:space="preserve">Kay Daniels Award </w:t>
                    </w:r>
                  </w:p>
                  <w:p w14:paraId="75F2A6B2" w14:textId="77777777" w:rsidR="00207CD5" w:rsidRDefault="00207CD5" w:rsidP="00207CD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eastAsia="en-AU"/>
      </w:rPr>
      <w:drawing>
        <wp:inline distT="0" distB="0" distL="0" distR="0" wp14:anchorId="27AF1477" wp14:editId="02B0F3F9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361B1" w14:textId="77777777" w:rsidR="000A2AE1" w:rsidRDefault="000A2AE1">
    <w:pPr>
      <w:pStyle w:val="Header"/>
    </w:pPr>
  </w:p>
  <w:p w14:paraId="4A478769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E6D"/>
    <w:rsid w:val="000A2AE1"/>
    <w:rsid w:val="000D1857"/>
    <w:rsid w:val="00110BD0"/>
    <w:rsid w:val="00167C47"/>
    <w:rsid w:val="00196850"/>
    <w:rsid w:val="001B3204"/>
    <w:rsid w:val="00207CD5"/>
    <w:rsid w:val="002C032F"/>
    <w:rsid w:val="0030788B"/>
    <w:rsid w:val="00351A86"/>
    <w:rsid w:val="0047322C"/>
    <w:rsid w:val="0056765B"/>
    <w:rsid w:val="005F1257"/>
    <w:rsid w:val="006A3CBD"/>
    <w:rsid w:val="00791E1C"/>
    <w:rsid w:val="007F2E45"/>
    <w:rsid w:val="008C0051"/>
    <w:rsid w:val="009A7630"/>
    <w:rsid w:val="00A231FF"/>
    <w:rsid w:val="00A87DD8"/>
    <w:rsid w:val="00A91B0C"/>
    <w:rsid w:val="00AD2922"/>
    <w:rsid w:val="00BE5270"/>
    <w:rsid w:val="00BE7892"/>
    <w:rsid w:val="00DB778C"/>
    <w:rsid w:val="00DE7CCD"/>
    <w:rsid w:val="00EA30A4"/>
    <w:rsid w:val="00EA5631"/>
    <w:rsid w:val="00EB0E5D"/>
    <w:rsid w:val="00F01E6D"/>
    <w:rsid w:val="00F42652"/>
    <w:rsid w:val="00F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9DEF0"/>
  <w15:docId w15:val="{72C022AE-C74F-437A-BF97-7AD94B66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ecutive@theah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pp\Downloads\AHA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3B1A-A244-4338-8387-D908813F9290}"/>
      </w:docPartPr>
      <w:docPartBody>
        <w:p w:rsidR="00BF3E0A" w:rsidRDefault="009B4FAE"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AE"/>
    <w:rsid w:val="004F5B46"/>
    <w:rsid w:val="009B4FAE"/>
    <w:rsid w:val="00BF3E0A"/>
    <w:rsid w:val="00F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F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AHA_letterhead.dotx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dcterms:created xsi:type="dcterms:W3CDTF">2019-08-12T08:51:00Z</dcterms:created>
  <dcterms:modified xsi:type="dcterms:W3CDTF">2019-08-12T08:51:00Z</dcterms:modified>
</cp:coreProperties>
</file>